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E" w:rsidRPr="001A694E" w:rsidRDefault="007F1435" w:rsidP="001A694E">
      <w:pPr>
        <w:adjustRightInd w:val="0"/>
        <w:snapToGrid w:val="0"/>
        <w:ind w:firstLineChars="50" w:firstLine="180"/>
        <w:rPr>
          <w:rFonts w:ascii="華康粗黑體" w:eastAsia="華康粗黑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107學年度第一</w:t>
      </w:r>
      <w:r w:rsidR="001A694E" w:rsidRPr="001A694E">
        <w:rPr>
          <w:rFonts w:ascii="標楷體" w:eastAsia="標楷體" w:hAnsi="標楷體" w:hint="eastAsia"/>
          <w:b/>
          <w:sz w:val="36"/>
          <w:szCs w:val="36"/>
        </w:rPr>
        <w:t xml:space="preserve">學期閱讀心得徵文比賽得獎名單       </w:t>
      </w:r>
      <w:r w:rsidR="001A694E" w:rsidRPr="001A694E">
        <w:rPr>
          <w:rFonts w:eastAsia="華康粗黑體" w:hint="eastAsia"/>
          <w:b/>
          <w:sz w:val="36"/>
          <w:szCs w:val="36"/>
        </w:rPr>
        <w:t xml:space="preserve"> </w:t>
      </w:r>
    </w:p>
    <w:tbl>
      <w:tblPr>
        <w:tblW w:w="9094" w:type="dxa"/>
        <w:jc w:val="center"/>
        <w:tblInd w:w="20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1066"/>
        <w:gridCol w:w="1207"/>
        <w:gridCol w:w="1258"/>
        <w:gridCol w:w="3544"/>
        <w:gridCol w:w="1187"/>
      </w:tblGrid>
      <w:tr w:rsidR="001A694E" w:rsidRPr="006E3FDA" w:rsidTr="00E41109">
        <w:trPr>
          <w:trHeight w:val="615"/>
          <w:jc w:val="center"/>
        </w:trPr>
        <w:tc>
          <w:tcPr>
            <w:tcW w:w="83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華康粗黑體" w:hint="eastAsia"/>
                <w:sz w:val="20"/>
                <w:szCs w:val="20"/>
              </w:rPr>
              <w:t xml:space="preserve">  </w:t>
            </w: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20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25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閱讀作品</w:t>
            </w:r>
          </w:p>
        </w:tc>
        <w:tc>
          <w:tcPr>
            <w:tcW w:w="11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E77657" w:rsidRPr="001A694E" w:rsidTr="00E41109">
        <w:trPr>
          <w:trHeight w:hRule="exact" w:val="731"/>
          <w:jc w:val="center"/>
        </w:trPr>
        <w:tc>
          <w:tcPr>
            <w:tcW w:w="832" w:type="dxa"/>
            <w:vMerge w:val="restart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pct15" w:color="auto" w:fill="FFFFFF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一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年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級</w:t>
            </w: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550F3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會計一真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E77657" w:rsidRPr="00022309" w:rsidRDefault="007F1435" w:rsidP="00022309">
            <w:pPr>
              <w:ind w:firstLineChars="100" w:firstLine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閻育騰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</w:tcPr>
          <w:p w:rsidR="00E77657" w:rsidRPr="00022309" w:rsidRDefault="007F1435" w:rsidP="002F55B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一公升的眼淚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E77657" w:rsidRPr="00E41109" w:rsidRDefault="00E41109" w:rsidP="00E4110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E77657" w:rsidRPr="001A694E" w:rsidTr="00E41109">
        <w:trPr>
          <w:trHeight w:hRule="exact" w:val="71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550F3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會計一真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550F37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022309">
              <w:rPr>
                <w:rFonts w:ascii="標楷體" w:eastAsia="標楷體" w:hAnsi="標楷體" w:cstheme="minorBidi" w:hint="eastAsia"/>
                <w:sz w:val="28"/>
                <w:szCs w:val="28"/>
              </w:rPr>
              <w:t>黃信儒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2309" w:rsidRDefault="007F1435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成功的秘密:</w:t>
            </w:r>
          </w:p>
          <w:p w:rsidR="00E77657" w:rsidRPr="00022309" w:rsidRDefault="007F1435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如何向天才一樣思考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4110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E77657" w:rsidRPr="001A694E" w:rsidTr="00E41109">
        <w:trPr>
          <w:trHeight w:hRule="exact" w:val="72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會計一真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550F3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王宇蓁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7F1435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棉花糖女孩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4110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E77657" w:rsidRPr="001A694E" w:rsidTr="00E41109">
        <w:trPr>
          <w:trHeight w:val="635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佳作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會計一真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022309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09">
              <w:rPr>
                <w:rFonts w:ascii="標楷體" w:eastAsia="標楷體" w:hAnsi="標楷體" w:hint="eastAsia"/>
                <w:sz w:val="28"/>
                <w:szCs w:val="28"/>
              </w:rPr>
              <w:t>李云琳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7F1435" w:rsidP="00784B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2309">
              <w:rPr>
                <w:rFonts w:ascii="標楷體" w:eastAsia="標楷體" w:hAnsi="標楷體" w:hint="eastAsia"/>
                <w:sz w:val="28"/>
                <w:szCs w:val="28"/>
              </w:rPr>
              <w:t>看不見的角落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4110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E77657" w:rsidRPr="001A694E" w:rsidTr="00E41109">
        <w:trPr>
          <w:trHeight w:val="54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E7765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廣設一善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022309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09">
              <w:rPr>
                <w:rFonts w:ascii="標楷體" w:eastAsia="標楷體" w:hAnsi="標楷體" w:hint="eastAsia"/>
                <w:sz w:val="28"/>
                <w:szCs w:val="28"/>
              </w:rPr>
              <w:t>楊斐臣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7F1435" w:rsidP="00784B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2309">
              <w:rPr>
                <w:rFonts w:ascii="標楷體" w:eastAsia="標楷體" w:hAnsi="標楷體" w:hint="eastAsia"/>
                <w:sz w:val="28"/>
                <w:szCs w:val="28"/>
              </w:rPr>
              <w:t>深海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41109" w:rsidP="00E41109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  <w:tr w:rsidR="00E77657" w:rsidRPr="001A694E" w:rsidTr="00E41109">
        <w:trPr>
          <w:trHeight w:val="628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會計一真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B042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09">
              <w:rPr>
                <w:rFonts w:ascii="標楷體" w:eastAsia="標楷體" w:hAnsi="標楷體" w:hint="eastAsia"/>
                <w:sz w:val="28"/>
                <w:szCs w:val="28"/>
              </w:rPr>
              <w:t>陳晏瑭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7F1435" w:rsidP="00784B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2309">
              <w:rPr>
                <w:rFonts w:ascii="標楷體" w:eastAsia="標楷體" w:hAnsi="標楷體" w:hint="eastAsia"/>
                <w:sz w:val="28"/>
                <w:szCs w:val="28"/>
              </w:rPr>
              <w:t>波西傑克森---神火之賊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4110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E77657" w:rsidRPr="001A694E" w:rsidTr="00E41109">
        <w:trPr>
          <w:trHeight w:val="622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會計一真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B042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09">
              <w:rPr>
                <w:rFonts w:ascii="標楷體" w:eastAsia="標楷體" w:hAnsi="標楷體" w:hint="eastAsia"/>
                <w:sz w:val="28"/>
                <w:szCs w:val="28"/>
              </w:rPr>
              <w:t>王雅薇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7F1435" w:rsidP="00784B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2309">
              <w:rPr>
                <w:rFonts w:ascii="標楷體" w:eastAsia="標楷體" w:hAnsi="標楷體" w:hint="eastAsia"/>
                <w:sz w:val="28"/>
                <w:szCs w:val="28"/>
              </w:rPr>
              <w:t>紙星星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4110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E77657" w:rsidRPr="001A694E" w:rsidTr="00E41109">
        <w:trPr>
          <w:trHeight w:val="772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會計一真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B042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09">
              <w:rPr>
                <w:rFonts w:ascii="標楷體" w:eastAsia="標楷體" w:hAnsi="標楷體" w:hint="eastAsia"/>
                <w:sz w:val="28"/>
                <w:szCs w:val="28"/>
              </w:rPr>
              <w:t>陳禹伶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77657" w:rsidRPr="00022309" w:rsidRDefault="007F1435" w:rsidP="00784B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2309">
              <w:rPr>
                <w:rFonts w:ascii="標楷體" w:eastAsia="標楷體" w:hAnsi="標楷體" w:hint="eastAsia"/>
                <w:sz w:val="28"/>
                <w:szCs w:val="28"/>
              </w:rPr>
              <w:t>別讓現在的壞事 趕走未來的好事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4110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E77657" w:rsidRPr="001A694E" w:rsidTr="00E41109">
        <w:trPr>
          <w:trHeight w:hRule="exact" w:val="708"/>
          <w:jc w:val="center"/>
        </w:trPr>
        <w:tc>
          <w:tcPr>
            <w:tcW w:w="83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E41109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二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年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級</w:t>
            </w: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022309" w:rsidP="002F55B2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資</w:t>
            </w:r>
            <w:r w:rsidR="007F1435"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料二善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蔡芷甄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022309" w:rsidRDefault="007F1435" w:rsidP="002F55B2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螢火蟲的願望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4110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廖婉利</w:t>
            </w:r>
          </w:p>
        </w:tc>
      </w:tr>
      <w:tr w:rsidR="00E77657" w:rsidRPr="001A694E" w:rsidTr="00E41109">
        <w:trPr>
          <w:trHeight w:hRule="exact" w:val="694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022309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022309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廣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設</w:t>
            </w: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二真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022309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陳欣宜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022309" w:rsidRDefault="00022309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再給我一天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4110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黎慧慧</w:t>
            </w:r>
          </w:p>
        </w:tc>
      </w:tr>
      <w:tr w:rsidR="00E77657" w:rsidRPr="001A694E" w:rsidTr="00E41109">
        <w:trPr>
          <w:trHeight w:hRule="exact" w:val="705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022309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022309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計</w:t>
            </w: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二善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022309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林宥均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022309" w:rsidRDefault="00022309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暮光之城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4110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王璸雅</w:t>
            </w:r>
          </w:p>
        </w:tc>
      </w:tr>
      <w:tr w:rsidR="00E77657" w:rsidRPr="001A694E" w:rsidTr="00E41109">
        <w:trPr>
          <w:trHeight w:val="647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022309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561805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77657" w:rsidRPr="00E41109" w:rsidRDefault="00E77657" w:rsidP="00561805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佳作</w:t>
            </w:r>
          </w:p>
          <w:p w:rsidR="00E77657" w:rsidRPr="00E41109" w:rsidRDefault="00E77657" w:rsidP="001A694E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022309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美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工</w:t>
            </w: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二善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022309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黃于恩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022309" w:rsidRDefault="00022309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妖怪公館的新房客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4110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黎慧慧</w:t>
            </w:r>
          </w:p>
        </w:tc>
      </w:tr>
      <w:tr w:rsidR="00E77657" w:rsidRPr="001A694E" w:rsidTr="00E41109">
        <w:trPr>
          <w:trHeight w:val="67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022309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022309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資訊二真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022309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徐綜祥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022309" w:rsidRDefault="00022309" w:rsidP="000223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人性厚黑心理學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4110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林慧欣</w:t>
            </w:r>
          </w:p>
        </w:tc>
      </w:tr>
      <w:tr w:rsidR="00E77657" w:rsidRPr="001A694E" w:rsidTr="00E41109">
        <w:trPr>
          <w:trHeight w:val="666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022309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022309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廣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設</w:t>
            </w: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二真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022309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鄒采育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022309" w:rsidRDefault="00022309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勢不可當－化信心為行動的神奇力量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4110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黎慧慧</w:t>
            </w:r>
          </w:p>
        </w:tc>
      </w:tr>
    </w:tbl>
    <w:p w:rsidR="00021DA6" w:rsidRPr="001A694E" w:rsidRDefault="00021DA6" w:rsidP="001A694E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021DA6" w:rsidRPr="001A69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15" w:rsidRDefault="009E5815" w:rsidP="003968FD">
      <w:r>
        <w:separator/>
      </w:r>
    </w:p>
  </w:endnote>
  <w:endnote w:type="continuationSeparator" w:id="0">
    <w:p w:rsidR="009E5815" w:rsidRDefault="009E5815" w:rsidP="0039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15" w:rsidRDefault="009E5815" w:rsidP="003968FD">
      <w:r>
        <w:separator/>
      </w:r>
    </w:p>
  </w:footnote>
  <w:footnote w:type="continuationSeparator" w:id="0">
    <w:p w:rsidR="009E5815" w:rsidRDefault="009E5815" w:rsidP="0039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4E"/>
    <w:rsid w:val="00021DA6"/>
    <w:rsid w:val="00022309"/>
    <w:rsid w:val="00174DD8"/>
    <w:rsid w:val="001A694E"/>
    <w:rsid w:val="002647E7"/>
    <w:rsid w:val="003968FD"/>
    <w:rsid w:val="003F35FD"/>
    <w:rsid w:val="004512FB"/>
    <w:rsid w:val="00550F37"/>
    <w:rsid w:val="00561805"/>
    <w:rsid w:val="00696950"/>
    <w:rsid w:val="00722843"/>
    <w:rsid w:val="007F1435"/>
    <w:rsid w:val="009E5815"/>
    <w:rsid w:val="00A31A07"/>
    <w:rsid w:val="00A43BCC"/>
    <w:rsid w:val="00B0423D"/>
    <w:rsid w:val="00BA4442"/>
    <w:rsid w:val="00CD6CEA"/>
    <w:rsid w:val="00D21D0D"/>
    <w:rsid w:val="00E41109"/>
    <w:rsid w:val="00E77657"/>
    <w:rsid w:val="00E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+ 新細明體"/>
    <w:aliases w:val="14 點,左右對齊,左 0.28 字元"/>
    <w:basedOn w:val="a"/>
    <w:rsid w:val="001A694E"/>
    <w:pPr>
      <w:snapToGrid w:val="0"/>
      <w:ind w:leftChars="28" w:left="67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41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+ 新細明體"/>
    <w:aliases w:val="14 點,左右對齊,左 0.28 字元"/>
    <w:basedOn w:val="a"/>
    <w:rsid w:val="001A694E"/>
    <w:pPr>
      <w:snapToGrid w:val="0"/>
      <w:ind w:leftChars="28" w:left="67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41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AE64-6124-4401-A974-1BCE8CE8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2018-10-24T02:44:00Z</cp:lastPrinted>
  <dcterms:created xsi:type="dcterms:W3CDTF">2018-04-24T02:50:00Z</dcterms:created>
  <dcterms:modified xsi:type="dcterms:W3CDTF">2018-10-24T03:04:00Z</dcterms:modified>
</cp:coreProperties>
</file>