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4D" w:rsidRPr="00551610" w:rsidRDefault="00205E7E" w:rsidP="006D10D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2014</w:t>
      </w:r>
      <w:r w:rsidR="006D10D6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青春</w:t>
      </w:r>
      <w:proofErr w:type="gramStart"/>
      <w:r w:rsidR="006D10D6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尬</w:t>
      </w:r>
      <w:proofErr w:type="gramEnd"/>
      <w:r w:rsidR="006D10D6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歌</w:t>
      </w:r>
      <w:r w:rsidR="006D10D6" w:rsidRPr="00551610"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begin"/>
      </w:r>
      <w:r w:rsidR="006D10D6" w:rsidRPr="00551610">
        <w:rPr>
          <w:rFonts w:ascii="標楷體" w:eastAsia="標楷體" w:hAnsi="標楷體"/>
          <w:b/>
          <w:color w:val="000000" w:themeColor="text1"/>
          <w:sz w:val="32"/>
          <w:szCs w:val="32"/>
        </w:rPr>
        <w:instrText xml:space="preserve"> </w:instrText>
      </w:r>
      <w:r w:rsidR="006D10D6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instrText>= 2 \* ROMAN</w:instrText>
      </w:r>
      <w:r w:rsidR="006D10D6" w:rsidRPr="00551610">
        <w:rPr>
          <w:rFonts w:ascii="標楷體" w:eastAsia="標楷體" w:hAnsi="標楷體"/>
          <w:b/>
          <w:color w:val="000000" w:themeColor="text1"/>
          <w:sz w:val="32"/>
          <w:szCs w:val="32"/>
        </w:rPr>
        <w:instrText xml:space="preserve"> </w:instrText>
      </w:r>
      <w:r w:rsidR="006D10D6" w:rsidRPr="00551610"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separate"/>
      </w:r>
      <w:r w:rsidR="006D10D6" w:rsidRPr="00551610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t>I</w:t>
      </w:r>
      <w:r w:rsidR="006D10D6" w:rsidRPr="00551610">
        <w:rPr>
          <w:rFonts w:ascii="標楷體" w:eastAsia="標楷體" w:hAnsi="標楷體"/>
          <w:b/>
          <w:color w:val="000000" w:themeColor="text1"/>
          <w:sz w:val="32"/>
          <w:szCs w:val="32"/>
        </w:rPr>
        <w:fldChar w:fldCharType="end"/>
      </w:r>
      <w:proofErr w:type="gramStart"/>
      <w:r w:rsidR="00AE0D10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─</w:t>
      </w:r>
      <w:proofErr w:type="gramEnd"/>
      <w:r w:rsidR="006D10D6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校園原創音樂樂團徵選及演出發表活動</w:t>
      </w:r>
    </w:p>
    <w:p w:rsidR="006D10D6" w:rsidRPr="00551610" w:rsidRDefault="0052374D" w:rsidP="006D10D6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報名</w:t>
      </w:r>
      <w:r w:rsidR="006D10D6" w:rsidRPr="0055161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簡章</w:t>
      </w:r>
    </w:p>
    <w:p w:rsidR="006D10D6" w:rsidRPr="00551610" w:rsidRDefault="006D10D6" w:rsidP="006D10D6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壹、活動目的：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為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配合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高雄海洋文化及流行音樂中心硬體建置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動工期程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，同步進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行先期人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才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開發與養成作業，以培育高雄在地流行音樂人才為目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標，鼓勵原創音樂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，並提供青年學子登台表演展現自我的機會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延續去(</w:t>
      </w:r>
      <w:r w:rsidR="003F2395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102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)年</w:t>
      </w:r>
      <w:r w:rsidR="008A366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「青春</w:t>
      </w:r>
      <w:proofErr w:type="gramStart"/>
      <w:r w:rsidR="008A366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="008A366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</w:t>
      </w:r>
      <w:proofErr w:type="gramStart"/>
      <w:r w:rsidR="008A366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─</w:t>
      </w:r>
      <w:proofErr w:type="gramEnd"/>
      <w:r w:rsidR="008A366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校園原創音樂表演徵選活動」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</w:p>
    <w:p w:rsidR="004058B3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高雄市政府文化局(以下簡稱本局)今(103)年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特別規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劃</w:t>
      </w:r>
      <w:r w:rsidR="004058B3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8A366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2014</w:t>
      </w:r>
      <w:r w:rsidR="004058B3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青</w:t>
      </w:r>
    </w:p>
    <w:p w:rsidR="004058B3" w:rsidRPr="00551610" w:rsidRDefault="004058B3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春</w:t>
      </w:r>
      <w:proofErr w:type="gramStart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</w:t>
      </w:r>
      <w:proofErr w:type="gramStart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─</w:t>
      </w:r>
      <w:proofErr w:type="gramEnd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校園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原創音樂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樂團徵選及演出發表</w:t>
      </w:r>
      <w:r w:rsidR="001A1105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計畫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，於103年上</w:t>
      </w:r>
    </w:p>
    <w:p w:rsidR="004D718A" w:rsidRPr="00551610" w:rsidRDefault="006D10D6" w:rsidP="004D718A">
      <w:pPr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下半年</w:t>
      </w:r>
      <w:r w:rsidR="004D718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分別舉辦「</w:t>
      </w:r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2014青春</w:t>
      </w:r>
      <w:proofErr w:type="gramStart"/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1 \* ROMAN</w:instrTex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4D718A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</w: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4D718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」及「</w:t>
      </w:r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2014青春</w:t>
      </w:r>
      <w:proofErr w:type="gramStart"/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4D718A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2 \* ROMAN</w:instrTex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4D718A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II</w:t>
      </w:r>
      <w:r w:rsidR="004D718A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="004D718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」活</w:t>
      </w:r>
    </w:p>
    <w:p w:rsidR="004D718A" w:rsidRPr="00551610" w:rsidRDefault="004D718A" w:rsidP="004D718A">
      <w:pPr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動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，並邀請知名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獨立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樂團擔任表演嘉賓與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選學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樂團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同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台</w:t>
      </w:r>
      <w:proofErr w:type="gramStart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</w:p>
    <w:p w:rsidR="004D718A" w:rsidRPr="00551610" w:rsidRDefault="006D10D6" w:rsidP="004D718A">
      <w:pPr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不但讓學生樂團有機會展現自我創作及練習成</w:t>
      </w:r>
      <w:r w:rsidR="004D718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果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並提供其</w:t>
      </w:r>
    </w:p>
    <w:p w:rsidR="004D718A" w:rsidRPr="00551610" w:rsidRDefault="006D10D6" w:rsidP="004D718A">
      <w:pPr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與線上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樂團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彼此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交流觀摩的機會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傳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承原創音樂精神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。入選樂團</w:t>
      </w:r>
    </w:p>
    <w:p w:rsidR="004D718A" w:rsidRPr="00551610" w:rsidRDefault="006D10D6" w:rsidP="004D718A">
      <w:pPr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參與徵選之作品將錄製「青春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歌紀念音樂合輯」，為此次活動</w:t>
      </w:r>
    </w:p>
    <w:p w:rsidR="006D10D6" w:rsidRPr="00551610" w:rsidRDefault="006D10D6" w:rsidP="004D718A">
      <w:pPr>
        <w:snapToGrid w:val="0"/>
        <w:spacing w:line="360" w:lineRule="auto"/>
        <w:ind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留下珍貴紀念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貳、執行團隊：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一、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指導單位：文化部、高雄市政府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　　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主辦單位：高雄市政府文化局</w:t>
      </w:r>
    </w:p>
    <w:p w:rsidR="006D10D6" w:rsidRPr="00551610" w:rsidRDefault="006D10D6" w:rsidP="00D143E1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三、策劃執行單位：小白馬音樂工作室</w:t>
      </w:r>
    </w:p>
    <w:p w:rsidR="006D10D6" w:rsidRPr="00551610" w:rsidRDefault="006D10D6" w:rsidP="006D10D6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參、實施方式</w:t>
      </w:r>
    </w:p>
    <w:p w:rsidR="00254659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一、</w:t>
      </w:r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2181B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</w:t>
      </w:r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青春</w:t>
      </w:r>
      <w:proofErr w:type="gramStart"/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D2181B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D2181B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D2181B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1 \* ROMAN</w:instrText>
      </w:r>
      <w:r w:rsidR="00D2181B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D2181B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D2181B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</w:t>
      </w:r>
      <w:r w:rsidR="00D2181B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活動分為兩階段，第一階段為校園原創</w:t>
      </w:r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音樂徵選，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受理高中職以上學校之在校學生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或於1991年後</w:t>
      </w:r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(含1991年)出生者所組成之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樂團繳交原創音樂Demo帶，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</w:t>
      </w:r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本局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聘請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流行音樂專業人士擔任評審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預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擇選出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個樂</w:t>
      </w:r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>團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；第二階段為校園原創音樂演</w:t>
      </w:r>
      <w:r w:rsidR="008D120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唱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會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，安排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校園原創音樂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徵</w:t>
      </w:r>
      <w:proofErr w:type="gramEnd"/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選中入選之樂團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於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二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藝術特區月光劇場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舉辦之「</w:t>
      </w:r>
      <w:r w:rsidR="00AE0D1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2014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青春</w:t>
      </w:r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</w:t>
      </w:r>
      <w:r w:rsidR="00AE0D1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fldChar w:fldCharType="begin"/>
      </w:r>
      <w:r w:rsidR="00AE0D1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instrText xml:space="preserve"> </w:instrText>
      </w:r>
      <w:r w:rsidR="00AE0D1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instrText>= 1 \* ROMAN</w:instrText>
      </w:r>
      <w:r w:rsidR="00AE0D1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instrText xml:space="preserve"> </w:instrText>
      </w:r>
      <w:r w:rsidR="00AE0D1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fldChar w:fldCharType="separate"/>
      </w:r>
      <w:r w:rsidR="00AE0D10" w:rsidRPr="00551610"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w:t>I</w:t>
      </w:r>
      <w:r w:rsidR="00AE0D1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fldChar w:fldCharType="end"/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─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校園原創音樂演唱會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中演出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，並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邀請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線上知名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獨</w:t>
      </w:r>
    </w:p>
    <w:p w:rsidR="001C473A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樂團擔任演唱會嘉賓。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入選樂團將發給新台幣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,000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元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之</w:t>
      </w:r>
    </w:p>
    <w:p w:rsidR="006D10D6" w:rsidRPr="00551610" w:rsidRDefault="006D10D6" w:rsidP="00254659">
      <w:pPr>
        <w:snapToGrid w:val="0"/>
        <w:spacing w:line="360" w:lineRule="auto"/>
        <w:ind w:leftChars="300" w:left="720"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獎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金，於表演結束後撥付。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二、於演唱會當日表演前安排各樂團進行演出實務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訓練暨試音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學課程，邀請流行音樂專業人士現場指導，以達「南方萌樂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學苑」人才培育計畫之目標。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入選樂團參與徵件的作品將製作「青春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歌紀念音樂合輯」，</w:t>
      </w:r>
    </w:p>
    <w:p w:rsidR="004B3BC0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聘請專業音樂製作人進行錄</w:t>
      </w:r>
      <w:r w:rsidR="004B3BC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音及後製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工作，相關錄</w:t>
      </w:r>
      <w:r w:rsidR="004B3BC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音指導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</w:p>
    <w:p w:rsidR="006D10D6" w:rsidRPr="00551610" w:rsidRDefault="004B3BC0" w:rsidP="008A5EF9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製作費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用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由本局支付。「青春</w:t>
      </w:r>
      <w:proofErr w:type="gramStart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歌紀念音樂合輯」</w:t>
      </w:r>
      <w:r w:rsidR="0020601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預計於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演唱會當日現場發行。</w:t>
      </w:r>
    </w:p>
    <w:p w:rsidR="00936A7D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四、</w:t>
      </w:r>
      <w:r w:rsidR="00936A7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936A7D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2014青春</w:t>
      </w:r>
      <w:proofErr w:type="gramStart"/>
      <w:r w:rsidR="00936A7D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="00936A7D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936A7D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936A7D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936A7D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1 \* ROMAN</w:instrText>
      </w:r>
      <w:r w:rsidR="00936A7D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936A7D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936A7D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</w:t>
      </w:r>
      <w:r w:rsidR="00936A7D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="00936A7D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校園原創音樂演唱會</w:t>
      </w:r>
      <w:r w:rsidR="00936A7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將採取索票方式</w:t>
      </w:r>
    </w:p>
    <w:p w:rsidR="006D10D6" w:rsidRPr="00551610" w:rsidRDefault="00936A7D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入場，於本局所屬各場館、本市各大樂器行自由索取。</w:t>
      </w:r>
    </w:p>
    <w:p w:rsidR="006D10D6" w:rsidRPr="00551610" w:rsidRDefault="006D10D6" w:rsidP="006D10D6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肆、參與資格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一、參與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者須符合以下資格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條件：</w:t>
      </w:r>
    </w:p>
    <w:p w:rsidR="00E212AC" w:rsidRPr="00551610" w:rsidRDefault="006D10D6" w:rsidP="00A57F2D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E212AC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高中職以上</w:t>
      </w:r>
      <w:r w:rsidR="00E212AC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各級</w:t>
      </w:r>
      <w:r w:rsidR="00E212AC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學校之</w:t>
      </w:r>
      <w:r w:rsidR="00E212AC"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在校學生</w:t>
      </w:r>
      <w:r w:rsidR="00E212AC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</w:t>
      </w:r>
      <w:r w:rsidR="00E212AC"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於1991年後(含1991</w:t>
      </w:r>
    </w:p>
    <w:p w:rsidR="00A57F2D" w:rsidRPr="00551610" w:rsidRDefault="00E212AC" w:rsidP="00E212A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年)出生者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組成之樂團，</w:t>
      </w:r>
      <w:r w:rsidR="00A57F2D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每團至少2</w:t>
      </w:r>
      <w:r w:rsidR="00A57F2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</w:t>
      </w:r>
      <w:r w:rsidR="00A57F2D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團員，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人限報名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</w:p>
    <w:p w:rsidR="006D10D6" w:rsidRPr="00551610" w:rsidRDefault="00E212AC" w:rsidP="00A57F2D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團參與徵選。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(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)樂團成員須</w:t>
      </w: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至少半數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以上</w:t>
      </w: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為中華民國國籍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012B08" w:rsidRPr="00551610" w:rsidRDefault="006D10D6" w:rsidP="00012B08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(三)每屆入選</w:t>
      </w:r>
      <w:r w:rsidR="00012B08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樂團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須間隔一屆次才可再度報名</w:t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20601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例：102</w:t>
      </w:r>
    </w:p>
    <w:p w:rsidR="00012B08" w:rsidRPr="00551610" w:rsidRDefault="00012B08" w:rsidP="00012B08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年曾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</w:t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與青春</w:t>
      </w:r>
      <w:proofErr w:type="gramStart"/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歌活動並入選之樂團，不得報名</w:t>
      </w:r>
      <w:r w:rsidR="0020601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103</w:t>
      </w:r>
    </w:p>
    <w:p w:rsidR="00BD4E0C" w:rsidRPr="00551610" w:rsidRDefault="00012B08" w:rsidP="00BD4E0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年上半年度之「2014青春</w:t>
      </w:r>
      <w:proofErr w:type="gramStart"/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</w:t>
      </w:r>
      <w:r w:rsidR="00A0241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fldChar w:fldCharType="begin"/>
      </w:r>
      <w:r w:rsidR="00A0241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instrText xml:space="preserve"> </w:instrText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instrText>= 1 \* ROMAN</w:instrText>
      </w:r>
      <w:r w:rsidR="00A0241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instrText xml:space="preserve"> </w:instrText>
      </w:r>
      <w:r w:rsidR="00A0241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fldChar w:fldCharType="separate"/>
      </w:r>
      <w:r w:rsidR="00A02416" w:rsidRPr="00551610">
        <w:rPr>
          <w:rFonts w:ascii="標楷體" w:eastAsia="標楷體" w:hAnsi="標楷體" w:cs="Times New Roman"/>
          <w:noProof/>
          <w:color w:val="000000" w:themeColor="text1"/>
          <w:sz w:val="28"/>
          <w:szCs w:val="28"/>
        </w:rPr>
        <w:t>I</w:t>
      </w:r>
      <w:r w:rsidR="00A0241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fldChar w:fldCharType="end"/>
      </w:r>
      <w:r w:rsidR="00A0241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」，以此類推</w:t>
      </w:r>
      <w:r w:rsidR="00BC70F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BD4E0C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如更換</w:t>
      </w:r>
    </w:p>
    <w:p w:rsidR="00DD49AD" w:rsidRPr="00551610" w:rsidRDefault="00BD4E0C" w:rsidP="00BD4E0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團名但</w:t>
      </w:r>
      <w:r w:rsidR="004A2AE3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仍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以相同團員再度報名者，亦同</w:t>
      </w:r>
      <w:r w:rsidR="0020601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4A2AE3" w:rsidRPr="00551610" w:rsidRDefault="004A2AE3" w:rsidP="004A2AE3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lastRenderedPageBreak/>
        <w:t xml:space="preserve">    二、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入選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團數：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由專業評審老師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依據參選樂團所寄之Demo帶進行評選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次活動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預定擇選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團(</w:t>
      </w:r>
      <w:r w:rsidR="004A2AE3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本局保有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調整</w:t>
      </w:r>
      <w:r w:rsidR="004A2AE3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入選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團數</w:t>
      </w:r>
      <w:r w:rsidR="004A2AE3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之權利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</w:p>
    <w:p w:rsidR="006D10D6" w:rsidRPr="00551610" w:rsidRDefault="006D10D6" w:rsidP="003029AA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伍、評選標準：</w:t>
      </w:r>
    </w:p>
    <w:tbl>
      <w:tblPr>
        <w:tblStyle w:val="a6"/>
        <w:tblW w:w="0" w:type="auto"/>
        <w:tblInd w:w="1242" w:type="dxa"/>
        <w:tblLayout w:type="fixed"/>
        <w:tblLook w:val="04A0" w:firstRow="1" w:lastRow="0" w:firstColumn="1" w:lastColumn="0" w:noHBand="0" w:noVBand="1"/>
      </w:tblPr>
      <w:tblGrid>
        <w:gridCol w:w="3428"/>
        <w:gridCol w:w="2951"/>
      </w:tblGrid>
      <w:tr w:rsidR="00551610" w:rsidRPr="00551610" w:rsidTr="00A37891">
        <w:tc>
          <w:tcPr>
            <w:tcW w:w="3428" w:type="dxa"/>
            <w:vAlign w:val="center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評分項目</w:t>
            </w:r>
          </w:p>
        </w:tc>
        <w:tc>
          <w:tcPr>
            <w:tcW w:w="2951" w:type="dxa"/>
            <w:vAlign w:val="center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比例</w:t>
            </w:r>
          </w:p>
        </w:tc>
      </w:tr>
      <w:tr w:rsidR="00551610" w:rsidRPr="00551610" w:rsidTr="00A37891">
        <w:tc>
          <w:tcPr>
            <w:tcW w:w="3428" w:type="dxa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音樂性</w:t>
            </w:r>
          </w:p>
        </w:tc>
        <w:tc>
          <w:tcPr>
            <w:tcW w:w="2951" w:type="dxa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551610" w:rsidRPr="00551610" w:rsidTr="00A37891">
        <w:tc>
          <w:tcPr>
            <w:tcW w:w="3428" w:type="dxa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  <w:t>音樂</w:t>
            </w:r>
            <w:r w:rsidRPr="0055161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詮釋</w:t>
            </w:r>
          </w:p>
        </w:tc>
        <w:tc>
          <w:tcPr>
            <w:tcW w:w="2951" w:type="dxa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551610" w:rsidRPr="00551610" w:rsidTr="00A37891">
        <w:tc>
          <w:tcPr>
            <w:tcW w:w="3428" w:type="dxa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原創性</w:t>
            </w:r>
          </w:p>
        </w:tc>
        <w:tc>
          <w:tcPr>
            <w:tcW w:w="2951" w:type="dxa"/>
          </w:tcPr>
          <w:p w:rsidR="006D10D6" w:rsidRPr="00551610" w:rsidRDefault="006D10D6" w:rsidP="00A37891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551610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40%</w:t>
            </w:r>
          </w:p>
        </w:tc>
      </w:tr>
    </w:tbl>
    <w:p w:rsidR="006D10D6" w:rsidRPr="00551610" w:rsidRDefault="006D10D6" w:rsidP="003029AA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陸、評選作品形式：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一、每團報名1首歌曲參與評選。為鼓勵創作，參與評選歌曲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限定為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樂團成員所作之</w:t>
      </w: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原創歌曲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，不得為改作之歌曲(如翻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譯、改編作品)，曲風不限。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二、參選作品如有歌詞者應附歌詞，並附上作曲者及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作詞者姓</w:t>
      </w:r>
      <w:proofErr w:type="gramEnd"/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名。</w:t>
      </w:r>
    </w:p>
    <w:p w:rsidR="008A5EF9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、Demo帶檔案格式以MP3、WAV格式為限，樂手及主唱音質</w:t>
      </w:r>
    </w:p>
    <w:p w:rsidR="006D10D6" w:rsidRPr="00551610" w:rsidRDefault="008A5EF9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需</w:t>
      </w:r>
      <w:proofErr w:type="gramStart"/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清晰、可聽度</w:t>
      </w:r>
      <w:proofErr w:type="gramEnd"/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高。</w:t>
      </w:r>
    </w:p>
    <w:p w:rsidR="00886220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、入選之樂團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88622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886220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2014青春</w:t>
      </w:r>
      <w:proofErr w:type="gramStart"/>
      <w:r w:rsidR="00886220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="00886220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886220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886220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886220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1 \* ROMAN</w:instrText>
      </w:r>
      <w:r w:rsidR="00886220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886220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886220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</w:t>
      </w:r>
      <w:r w:rsidR="00886220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="00886220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88622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校園原創音樂演唱會</w:t>
      </w:r>
      <w:r w:rsidR="0088622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</w:p>
    <w:p w:rsidR="006D10D6" w:rsidRPr="00551610" w:rsidRDefault="00886220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當日</w:t>
      </w:r>
      <w:r w:rsidR="006D10D6"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必須表演參與評選之歌曲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proofErr w:type="gramStart"/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柒</w:t>
      </w:r>
      <w:proofErr w:type="gramEnd"/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、表演時間長度：</w:t>
      </w:r>
    </w:p>
    <w:p w:rsidR="00375657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="00375657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2014青春</w:t>
      </w:r>
      <w:proofErr w:type="gramStart"/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1 \* ROMAN</w:instrTex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375657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</w: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375657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校園原創音樂演唱會</w:t>
      </w:r>
      <w:r w:rsidR="00375657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當日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入選樂團每團以</w:t>
      </w:r>
    </w:p>
    <w:p w:rsidR="00375657" w:rsidRPr="00551610" w:rsidRDefault="00375657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表演2~3首原創歌曲為限，其中1首須為入選作品，每團表演</w:t>
      </w:r>
    </w:p>
    <w:p w:rsidR="006D10D6" w:rsidRPr="00551610" w:rsidRDefault="00375657" w:rsidP="00FC38C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時間</w:t>
      </w:r>
      <w:r w:rsidR="00A230E4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(含準備時間)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上限為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20分鐘。</w:t>
      </w:r>
    </w:p>
    <w:p w:rsidR="00A230E4" w:rsidRPr="00551610" w:rsidRDefault="00A230E4" w:rsidP="00FC38C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473856" w:rsidRPr="00551610" w:rsidRDefault="00473856" w:rsidP="00FC38C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A230E4" w:rsidRPr="00551610" w:rsidRDefault="00A230E4" w:rsidP="00FC38CC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:rsidR="006D10D6" w:rsidRPr="00551610" w:rsidRDefault="006D10D6" w:rsidP="006D10D6">
      <w:pPr>
        <w:snapToGrid w:val="0"/>
        <w:spacing w:beforeLines="50" w:before="180" w:line="360" w:lineRule="auto"/>
        <w:ind w:left="841" w:hangingChars="300" w:hanging="84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lastRenderedPageBreak/>
        <w:t xml:space="preserve">捌、活動期程： </w:t>
      </w:r>
    </w:p>
    <w:p w:rsidR="00180C8B" w:rsidRPr="00551610" w:rsidRDefault="006D10D6" w:rsidP="00FA601B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一、報名日期：10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3年2月21日(五)~103年3月24日(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20601D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二、入選樂團名單公布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日期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：10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3年4月3日(四)。</w:t>
      </w:r>
    </w:p>
    <w:p w:rsidR="00F96FFC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入選名單將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統一公布於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高雄海洋文化及流行音樂中心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」FB</w:t>
      </w:r>
    </w:p>
    <w:p w:rsidR="006D10D6" w:rsidRPr="00551610" w:rsidRDefault="00F96FFC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粉絲專頁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及本局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網站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三、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合輯錄製時間及地點：</w:t>
      </w:r>
    </w:p>
    <w:p w:rsidR="00470EA0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於</w:t>
      </w:r>
      <w:r w:rsidR="00470EA0"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103年4月4日至4月20日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安排各入選樂團至小白馬音</w:t>
      </w:r>
    </w:p>
    <w:p w:rsidR="00470EA0" w:rsidRPr="00551610" w:rsidRDefault="00470EA0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樂工作室(地址：高雄市三民區民族一路70號3樓)進行錄</w:t>
      </w:r>
    </w:p>
    <w:p w:rsidR="006D10D6" w:rsidRPr="00551610" w:rsidRDefault="00470EA0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音及後續合輯製作工作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，每次錄製時間約一個工作天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四、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表演時間及地點：</w:t>
      </w:r>
    </w:p>
    <w:p w:rsidR="006D10D6" w:rsidRPr="00551610" w:rsidRDefault="006D10D6" w:rsidP="00442C10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)表演時間及試音時間</w:t>
      </w:r>
      <w:r w:rsidR="00504A9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(如</w:t>
      </w:r>
      <w:r w:rsidR="0020601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有調整</w:t>
      </w:r>
      <w:r w:rsidR="00504A9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="0020601D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另行公告</w:t>
      </w:r>
      <w:r w:rsidR="00504A90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4155F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1.表演時間：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</w:t>
      </w:r>
      <w:r w:rsidR="004155F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10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3年5月3日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(六)18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:00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至2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1:30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="004155F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2.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演出實務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訓練暨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試音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教學課程時間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：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4155F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102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年5月3日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(六)1</w:t>
      </w:r>
      <w:r w:rsidR="00470EA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:00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至1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6:00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line="360" w:lineRule="auto"/>
        <w:ind w:left="840" w:hangingChars="300" w:hanging="8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(二)表演地點：駁二藝術特區月光劇場。</w:t>
      </w:r>
    </w:p>
    <w:p w:rsidR="006D10D6" w:rsidRPr="00551610" w:rsidRDefault="006D10D6" w:rsidP="006D10D6">
      <w:pPr>
        <w:snapToGrid w:val="0"/>
        <w:spacing w:beforeLines="50" w:before="180" w:line="360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玖、報名方式</w:t>
      </w:r>
    </w:p>
    <w:p w:rsidR="00883C5A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報名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至</w:t>
      </w:r>
      <w:r w:rsidR="00180C8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883C5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高雄海洋文化及流行音樂中心</w:t>
      </w:r>
      <w:r w:rsidR="00180C8B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883C5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FB粉絲專頁</w:t>
      </w:r>
    </w:p>
    <w:p w:rsidR="00883C5A" w:rsidRPr="00551610" w:rsidRDefault="00883C5A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(</w:t>
      </w:r>
      <w:hyperlink r:id="rId8" w:history="1">
        <w:r w:rsidRPr="00551610">
          <w:rPr>
            <w:rStyle w:val="a3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https://www.facebook.com/kcgmusicone</w:t>
        </w:r>
      </w:hyperlink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)或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本局網站首頁</w:t>
      </w:r>
    </w:p>
    <w:p w:rsidR="00883C5A" w:rsidRPr="00551610" w:rsidRDefault="00883C5A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(</w:t>
      </w:r>
      <w:hyperlink r:id="rId9" w:history="1">
        <w:r w:rsidR="006D10D6" w:rsidRPr="00551610">
          <w:rPr>
            <w:rStyle w:val="a3"/>
            <w:rFonts w:ascii="標楷體" w:eastAsia="標楷體" w:hAnsi="標楷體" w:cs="Times New Roman"/>
            <w:color w:val="000000" w:themeColor="text1"/>
            <w:sz w:val="28"/>
            <w:szCs w:val="28"/>
            <w:u w:val="none"/>
          </w:rPr>
          <w:t>http://www.khcc.gov.tw</w:t>
        </w:r>
      </w:hyperlink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)「最新消息」下載報名表，填寫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並簽</w:t>
      </w:r>
    </w:p>
    <w:p w:rsidR="001C0E81" w:rsidRPr="00551610" w:rsidRDefault="00883C5A" w:rsidP="00883C5A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章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後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掃瞄連同樂團成員身分證正反面影本(非中華民國國籍者須</w:t>
      </w:r>
    </w:p>
    <w:p w:rsidR="00A37967" w:rsidRPr="00551610" w:rsidRDefault="001C0E81" w:rsidP="00883C5A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附居留證影本)、學生證正反面影本(如為學生者須備)及D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emo</w:t>
      </w:r>
    </w:p>
    <w:p w:rsidR="00A37967" w:rsidRPr="00551610" w:rsidRDefault="00A37967" w:rsidP="00883C5A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帶(如有歌詞者須附歌詞，並附上作曲者/</w:t>
      </w:r>
      <w:proofErr w:type="gramStart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作詞者姓名</w:t>
      </w:r>
      <w:proofErr w:type="gramEnd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於10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3年</w:t>
      </w:r>
    </w:p>
    <w:p w:rsidR="00883C5A" w:rsidRPr="00551610" w:rsidRDefault="00A37967" w:rsidP="00883C5A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24日(</w:t>
      </w:r>
      <w:proofErr w:type="gramStart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)17:00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前e-mail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883C5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本局信箱</w:t>
      </w:r>
    </w:p>
    <w:p w:rsidR="00883C5A" w:rsidRPr="00551610" w:rsidRDefault="00883C5A" w:rsidP="00883C5A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(s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ugihara828@mail.khcc.gov.tw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</w:t>
      </w:r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名。事後請務必電話確認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是</w:t>
      </w:r>
    </w:p>
    <w:p w:rsidR="006D10D6" w:rsidRPr="00551610" w:rsidRDefault="00883C5A" w:rsidP="00883C5A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    </w:t>
      </w:r>
      <w:proofErr w:type="gramStart"/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否</w:t>
      </w:r>
      <w:proofErr w:type="gramEnd"/>
      <w:r w:rsidR="006D10D6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報名成功，始完成報名手續。洽詢專線：07-2225136轉8312。 </w:t>
      </w:r>
    </w:p>
    <w:p w:rsidR="006D10D6" w:rsidRPr="00551610" w:rsidRDefault="006D10D6" w:rsidP="003029AA">
      <w:pPr>
        <w:snapToGrid w:val="0"/>
        <w:spacing w:beforeLines="50" w:before="180" w:line="360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拾、</w:t>
      </w: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bdr w:val="single" w:sz="4" w:space="0" w:color="auto"/>
        </w:rPr>
        <w:t>注意事項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參選作品須符合下列規定：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(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)同一件作品不得由不同樂團重複報名。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(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)參選作品於報名時，應符合本活動簡章第陸點有關評選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作品形式之規定。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(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)無經法院判決確定侵害他人著作權情事。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、參選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作品須無侵害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他人智慧財產之情事，若有任何侵權之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事，經查證屬實，參選者除應自行負擔法律責任外，本局將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取消其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入選/表演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資格及獎金。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、報名參選者即視為同意本徵選辦法之各項內容及規定，如有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違反各款各目規定之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者，將不予受理並取消參選資格；入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選樂團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名單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公布後發現者，將取消其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入選/表演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資格及獎金；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br/>
        <w:t xml:space="preserve">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於獎金撥付後發現者，得取消獎金領取資格，受領者應依本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br/>
        <w:t xml:space="preserve">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局指定期限內無條件繳回已受領之獎金。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、送評選之資料恕不退件，請自留備份。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、如發現參選作品及報名資料闕漏不齊或其他情事者，得通知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br/>
        <w:t xml:space="preserve">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參選者限期補正，並以一次為限；屆期</w:t>
      </w:r>
      <w:proofErr w:type="gramStart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不</w:t>
      </w:r>
      <w:proofErr w:type="gramEnd"/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補正或補正不全者，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br/>
        <w:t xml:space="preserve">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不列入評選。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報名表所載樂團成員應與實際演出成員相符，演出當日不得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以任何理由要求變更，但有正當理由經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本局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同意者不在此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限。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七、入選樂團須配合事項：</w:t>
      </w:r>
    </w:p>
    <w:p w:rsidR="00470A38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(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470A38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本局所排定的錄音時間進行錄音</w:t>
      </w:r>
      <w:r w:rsidR="00470EA0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747558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並遵守</w:t>
      </w:r>
      <w:r w:rsidR="00470A38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錄音師所</w:t>
      </w:r>
    </w:p>
    <w:p w:rsidR="006D10D6" w:rsidRPr="00551610" w:rsidRDefault="00470A38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要求配合之事項</w:t>
      </w:r>
      <w:r w:rsidR="00747558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B4736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 xml:space="preserve">        (二)參加103年5月3日(六)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於駁二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藝術特區月光劇場舉辦</w:t>
      </w:r>
    </w:p>
    <w:p w:rsidR="00375657" w:rsidRPr="00551610" w:rsidRDefault="006D10D6" w:rsidP="00B47366">
      <w:pPr>
        <w:snapToGrid w:val="0"/>
        <w:spacing w:line="360" w:lineRule="auto"/>
        <w:ind w:firstLineChars="600" w:firstLine="16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</w:t>
      </w:r>
      <w:r w:rsidR="00375657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2014青春</w:t>
      </w:r>
      <w:proofErr w:type="gramStart"/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尬</w:t>
      </w:r>
      <w:proofErr w:type="gramEnd"/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歌</w: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begin"/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instrText>= 1 \* ROMAN</w:instrTex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instrText xml:space="preserve"> </w:instrTex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separate"/>
      </w:r>
      <w:r w:rsidR="00375657" w:rsidRPr="00551610">
        <w:rPr>
          <w:rFonts w:ascii="標楷體" w:eastAsia="標楷體" w:hAnsi="標楷體"/>
          <w:noProof/>
          <w:color w:val="000000" w:themeColor="text1"/>
          <w:sz w:val="28"/>
          <w:szCs w:val="28"/>
        </w:rPr>
        <w:t>I</w:t>
      </w:r>
      <w:r w:rsidR="00375657" w:rsidRPr="00551610">
        <w:rPr>
          <w:rFonts w:ascii="標楷體" w:eastAsia="標楷體" w:hAnsi="標楷體"/>
          <w:color w:val="000000" w:themeColor="text1"/>
          <w:sz w:val="28"/>
          <w:szCs w:val="28"/>
        </w:rPr>
        <w:fldChar w:fldCharType="end"/>
      </w:r>
      <w:proofErr w:type="gramStart"/>
      <w:r w:rsidR="00375657"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="00375657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校園原創音樂演唱會</w:t>
      </w:r>
      <w:r w:rsidR="00375657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表演及表</w:t>
      </w:r>
    </w:p>
    <w:p w:rsidR="00375657" w:rsidRPr="00551610" w:rsidRDefault="006D10D6" w:rsidP="00B47366">
      <w:pPr>
        <w:snapToGrid w:val="0"/>
        <w:spacing w:line="360" w:lineRule="auto"/>
        <w:ind w:firstLineChars="600" w:firstLine="16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演前之</w:t>
      </w:r>
      <w:r w:rsidR="00375657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演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出實務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訓練暨試音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教學課程，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並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遵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守本局排定</w:t>
      </w:r>
    </w:p>
    <w:p w:rsidR="006D10D6" w:rsidRPr="00551610" w:rsidRDefault="006D10D6" w:rsidP="00B47366">
      <w:pPr>
        <w:snapToGrid w:val="0"/>
        <w:spacing w:line="360" w:lineRule="auto"/>
        <w:ind w:firstLineChars="600" w:firstLine="16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之</w:t>
      </w:r>
      <w:r w:rsidR="006076E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表演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流</w:t>
      </w:r>
      <w:r w:rsidR="00375657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程</w:t>
      </w:r>
      <w:r w:rsidR="006076EA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及課程時間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，不得異議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如未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配合</w:t>
      </w:r>
      <w:r w:rsidR="00470A38"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完成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錄音並</w:t>
      </w:r>
      <w:r w:rsidRPr="00551610"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  <w:t>依排定時間參與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演出實務</w:t>
      </w:r>
      <w:proofErr w:type="gramStart"/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訓練暨試音</w:t>
      </w:r>
      <w:proofErr w:type="gramEnd"/>
    </w:p>
    <w:p w:rsidR="00470A38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教學課程者</w:t>
      </w:r>
      <w:r w:rsidR="00470A38"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，視同放棄入選資格，不安排上台亦</w:t>
      </w: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不發給獎</w:t>
      </w:r>
    </w:p>
    <w:p w:rsidR="006D10D6" w:rsidRPr="00551610" w:rsidRDefault="00470A38" w:rsidP="006D10D6">
      <w:pPr>
        <w:snapToGrid w:val="0"/>
        <w:spacing w:line="360" w:lineRule="auto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  <w:r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</w:t>
      </w:r>
      <w:r w:rsidR="006D10D6"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金</w:t>
      </w:r>
      <w:r w:rsidR="006D10D6" w:rsidRPr="005516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八、為完成錄音、演出實務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訓練暨試音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教學課程及表演所花費之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交通費、住宿費等費用，本局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不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另行補助。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val="zh-TW"/>
        </w:rPr>
        <w:t xml:space="preserve">    九、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獎金由入選樂團指定代表人受領，並自行決定獎金分配。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  <w:lang w:val="zh-TW"/>
        </w:rPr>
        <w:t xml:space="preserve">    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  <w:lang w:val="zh-TW"/>
        </w:rPr>
        <w:t>、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得獎者以報名表所載資料為</w:t>
      </w:r>
      <w:proofErr w:type="gramStart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準</w:t>
      </w:r>
      <w:proofErr w:type="gramEnd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，不得以任何理由要求變更，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但有正當理由經本局同意者不在此限。</w:t>
      </w:r>
    </w:p>
    <w:p w:rsidR="0020601D" w:rsidRPr="00551610" w:rsidRDefault="006D10D6" w:rsidP="00EE7EF8">
      <w:pPr>
        <w:snapToGrid w:val="0"/>
        <w:spacing w:line="360" w:lineRule="auto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十一、入選作品須於「青春</w:t>
      </w:r>
      <w:proofErr w:type="gramStart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尬</w:t>
      </w:r>
      <w:proofErr w:type="gramEnd"/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歌紀念音樂合輯」出版(預計為5</w:t>
      </w:r>
    </w:p>
    <w:p w:rsidR="0020601D" w:rsidRPr="00551610" w:rsidRDefault="0020601D" w:rsidP="00EE7EF8">
      <w:pPr>
        <w:snapToGrid w:val="0"/>
        <w:spacing w:line="360" w:lineRule="auto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月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</w:t>
      </w:r>
      <w:r w:rsidR="00EE7EF8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前，未有將參選作品之著作財產權授權或讓與第</w:t>
      </w:r>
    </w:p>
    <w:p w:rsidR="006D10D6" w:rsidRPr="00551610" w:rsidRDefault="0020601D" w:rsidP="00EE7EF8">
      <w:pPr>
        <w:snapToGrid w:val="0"/>
        <w:spacing w:line="360" w:lineRule="auto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6D10D6"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三人發行實體專輯或合輯出版之情事。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十二、入選作品之著作財產權人須同意授權入選</w:t>
      </w:r>
      <w:proofErr w:type="gramStart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作品予</w:t>
      </w:r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本局</w:t>
      </w:r>
      <w:proofErr w:type="gramEnd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或其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授權人以下事項：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(</w:t>
      </w:r>
      <w:proofErr w:type="gramStart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一</w:t>
      </w:r>
      <w:proofErr w:type="gramEnd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)同</w:t>
      </w:r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>意無償授權本局及其授權之人得分別永久無償在非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商業性用途下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，將該得獎作品錄製成CD(DVD)專輯及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音樂錄影帶(MV)於國內外重製、散布、改作、編輯、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公開演出，並於無線、有線、衛星之類比及數位電視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頻道、廣播電臺、電影院、集會場所及電腦網路上公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開播送、公開上映及公開傳輸，及其他行銷推廣及發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表之用。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(二)另同意無償授權本局作商業發行上市流通(發行片數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lastRenderedPageBreak/>
        <w:t xml:space="preserve">             以2000片為上限，如超過此數</w:t>
      </w:r>
      <w:r w:rsidR="00311AF4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量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得由本局與前揭著作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財產權人另行協議)</w:t>
      </w:r>
      <w:r w:rsidR="00872EC9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；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必要時得進行編輯、改作及再</w:t>
      </w:r>
    </w:p>
    <w:p w:rsidR="00872EC9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製。本</w:t>
      </w:r>
      <w:r w:rsidR="00872EC9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專輯上市流通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期間</w:t>
      </w:r>
      <w:r w:rsidR="00872EC9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為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發行後2年，屆期得由本</w:t>
      </w:r>
    </w:p>
    <w:p w:rsidR="006D10D6" w:rsidRPr="00551610" w:rsidRDefault="00872EC9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</w:t>
      </w:r>
      <w:r w:rsidR="006D10D6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局與前揭著作財產權人另行協議。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(三)同意無償授權入選作品於流行音樂合法商業平台(如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KKBOX等)進行數位發行，期間以發行後2年內為限。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屆期得由本局與前揭著作財產權人另行協議。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十三、入選作品之著作財產權人擔保本作品係其原創性之創作，</w:t>
      </w:r>
    </w:p>
    <w:p w:rsidR="003E6DE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</w:t>
      </w:r>
      <w:proofErr w:type="gramStart"/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有權依本</w:t>
      </w:r>
      <w:proofErr w:type="gramEnd"/>
      <w:r w:rsidR="00120E28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簡章</w:t>
      </w:r>
      <w:r w:rsidR="003E6DE6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</w:t>
      </w:r>
      <w:r w:rsidR="00120E28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規定</w:t>
      </w: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進行各項授權，且未侵害任何第三人</w:t>
      </w:r>
    </w:p>
    <w:p w:rsidR="003E6DE6" w:rsidRPr="00551610" w:rsidRDefault="003E6DE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</w:t>
      </w:r>
      <w:r w:rsidR="006D10D6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之智慧財產權。如有侵害第三人權利或造成本局之損害，</w:t>
      </w:r>
    </w:p>
    <w:p w:rsidR="006D10D6" w:rsidRPr="00551610" w:rsidRDefault="003E6DE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</w:t>
      </w:r>
      <w:r w:rsidR="006D10D6"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願負一切法律責任並賠償損害。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十四、須於「海洋文化及流行音樂中心」興建完成後，配合相關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設施及活動，分享創製成果。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十五、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本計畫所頒發之獎金依所得稅法扣繳百分之十，並依稅法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等相關事項辦理。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十六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、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局保留</w:t>
      </w:r>
      <w:r w:rsidR="00CA13C2"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變更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本計畫內容之權利，如有變更事項依網站公</w:t>
      </w:r>
    </w:p>
    <w:p w:rsidR="006D10D6" w:rsidRPr="00551610" w:rsidRDefault="006D10D6" w:rsidP="006D10D6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告為主；如有未盡事宜，</w:t>
      </w: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局得適時補充修正、解釋，並</w:t>
      </w:r>
    </w:p>
    <w:p w:rsidR="002374F0" w:rsidRPr="00551610" w:rsidRDefault="006D10D6" w:rsidP="00D53480">
      <w:pPr>
        <w:snapToGrid w:val="0"/>
        <w:spacing w:line="360" w:lineRule="auto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5516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Pr="00551610">
        <w:rPr>
          <w:rFonts w:ascii="標楷體" w:eastAsia="標楷體" w:hAnsi="標楷體" w:cs="Times New Roman"/>
          <w:color w:val="000000" w:themeColor="text1"/>
          <w:sz w:val="28"/>
          <w:szCs w:val="28"/>
        </w:rPr>
        <w:t>依照政府相關法令之規定辦理。</w:t>
      </w:r>
    </w:p>
    <w:sectPr w:rsidR="002374F0" w:rsidRPr="00551610" w:rsidSect="00C9664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08" w:rsidRDefault="00EA4708">
      <w:r>
        <w:separator/>
      </w:r>
    </w:p>
  </w:endnote>
  <w:endnote w:type="continuationSeparator" w:id="0">
    <w:p w:rsidR="00EA4708" w:rsidRDefault="00E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4920607"/>
      <w:docPartObj>
        <w:docPartGallery w:val="Page Numbers (Bottom of Page)"/>
        <w:docPartUnique/>
      </w:docPartObj>
    </w:sdtPr>
    <w:sdtEndPr/>
    <w:sdtContent>
      <w:p w:rsidR="0079065C" w:rsidRDefault="00EE7E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73A" w:rsidRPr="001C473A">
          <w:rPr>
            <w:noProof/>
            <w:lang w:val="zh-TW"/>
          </w:rPr>
          <w:t>2</w:t>
        </w:r>
        <w:r>
          <w:fldChar w:fldCharType="end"/>
        </w:r>
      </w:p>
    </w:sdtContent>
  </w:sdt>
  <w:p w:rsidR="0079065C" w:rsidRDefault="00EA47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08" w:rsidRDefault="00EA4708">
      <w:r>
        <w:separator/>
      </w:r>
    </w:p>
  </w:footnote>
  <w:footnote w:type="continuationSeparator" w:id="0">
    <w:p w:rsidR="00EA4708" w:rsidRDefault="00EA4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D6"/>
    <w:rsid w:val="00005AAC"/>
    <w:rsid w:val="00012B08"/>
    <w:rsid w:val="000A7BA9"/>
    <w:rsid w:val="000C4A10"/>
    <w:rsid w:val="000D30EA"/>
    <w:rsid w:val="000E1B01"/>
    <w:rsid w:val="00106D8B"/>
    <w:rsid w:val="00120E28"/>
    <w:rsid w:val="0013517F"/>
    <w:rsid w:val="001571C7"/>
    <w:rsid w:val="00180233"/>
    <w:rsid w:val="00180C8B"/>
    <w:rsid w:val="001A1105"/>
    <w:rsid w:val="001C0E81"/>
    <w:rsid w:val="001C4189"/>
    <w:rsid w:val="001C473A"/>
    <w:rsid w:val="00205E7E"/>
    <w:rsid w:val="0020601D"/>
    <w:rsid w:val="002374F0"/>
    <w:rsid w:val="00254659"/>
    <w:rsid w:val="002E549D"/>
    <w:rsid w:val="003029AA"/>
    <w:rsid w:val="00311AF4"/>
    <w:rsid w:val="00375657"/>
    <w:rsid w:val="003C73BC"/>
    <w:rsid w:val="003E6DE6"/>
    <w:rsid w:val="003F2395"/>
    <w:rsid w:val="004011A2"/>
    <w:rsid w:val="004058B3"/>
    <w:rsid w:val="004155FB"/>
    <w:rsid w:val="00442C10"/>
    <w:rsid w:val="00470A38"/>
    <w:rsid w:val="00470EA0"/>
    <w:rsid w:val="00473856"/>
    <w:rsid w:val="004928EF"/>
    <w:rsid w:val="004A2AE3"/>
    <w:rsid w:val="004B3BC0"/>
    <w:rsid w:val="004D718A"/>
    <w:rsid w:val="005034B8"/>
    <w:rsid w:val="00504A90"/>
    <w:rsid w:val="0052374D"/>
    <w:rsid w:val="0052486A"/>
    <w:rsid w:val="00551610"/>
    <w:rsid w:val="00583B5C"/>
    <w:rsid w:val="00595552"/>
    <w:rsid w:val="006076EA"/>
    <w:rsid w:val="006229AC"/>
    <w:rsid w:val="006573BF"/>
    <w:rsid w:val="00685739"/>
    <w:rsid w:val="00695541"/>
    <w:rsid w:val="006A392D"/>
    <w:rsid w:val="006D10D6"/>
    <w:rsid w:val="00721267"/>
    <w:rsid w:val="00747558"/>
    <w:rsid w:val="007D38F6"/>
    <w:rsid w:val="00824F29"/>
    <w:rsid w:val="00835045"/>
    <w:rsid w:val="00872EC9"/>
    <w:rsid w:val="00883C5A"/>
    <w:rsid w:val="00886220"/>
    <w:rsid w:val="008A366B"/>
    <w:rsid w:val="008A5EF9"/>
    <w:rsid w:val="008D1200"/>
    <w:rsid w:val="00936A7D"/>
    <w:rsid w:val="00974662"/>
    <w:rsid w:val="009F3538"/>
    <w:rsid w:val="00A02416"/>
    <w:rsid w:val="00A230E4"/>
    <w:rsid w:val="00A3274B"/>
    <w:rsid w:val="00A37967"/>
    <w:rsid w:val="00A57F2D"/>
    <w:rsid w:val="00AE0D10"/>
    <w:rsid w:val="00B10861"/>
    <w:rsid w:val="00B47366"/>
    <w:rsid w:val="00BC70F0"/>
    <w:rsid w:val="00BD4E0C"/>
    <w:rsid w:val="00BF2639"/>
    <w:rsid w:val="00CA13C2"/>
    <w:rsid w:val="00CD3DFF"/>
    <w:rsid w:val="00D02604"/>
    <w:rsid w:val="00D11B5E"/>
    <w:rsid w:val="00D143E1"/>
    <w:rsid w:val="00D2181B"/>
    <w:rsid w:val="00D25577"/>
    <w:rsid w:val="00D27963"/>
    <w:rsid w:val="00D37026"/>
    <w:rsid w:val="00D430A4"/>
    <w:rsid w:val="00D5318B"/>
    <w:rsid w:val="00D53480"/>
    <w:rsid w:val="00DC64B1"/>
    <w:rsid w:val="00DD49AD"/>
    <w:rsid w:val="00DE2B21"/>
    <w:rsid w:val="00DF23BB"/>
    <w:rsid w:val="00E212AC"/>
    <w:rsid w:val="00E46B23"/>
    <w:rsid w:val="00E50D40"/>
    <w:rsid w:val="00E6636E"/>
    <w:rsid w:val="00E97506"/>
    <w:rsid w:val="00EA4708"/>
    <w:rsid w:val="00EE7EF8"/>
    <w:rsid w:val="00F3367F"/>
    <w:rsid w:val="00F5130E"/>
    <w:rsid w:val="00F96FFC"/>
    <w:rsid w:val="00FA601B"/>
    <w:rsid w:val="00FC38CC"/>
    <w:rsid w:val="00FD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0D6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D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D10D6"/>
    <w:rPr>
      <w:sz w:val="20"/>
      <w:szCs w:val="20"/>
    </w:rPr>
  </w:style>
  <w:style w:type="table" w:styleId="a6">
    <w:name w:val="Table Grid"/>
    <w:basedOn w:val="a1"/>
    <w:uiPriority w:val="59"/>
    <w:rsid w:val="006D1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49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F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0D6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6D1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D10D6"/>
    <w:rPr>
      <w:sz w:val="20"/>
      <w:szCs w:val="20"/>
    </w:rPr>
  </w:style>
  <w:style w:type="table" w:styleId="a6">
    <w:name w:val="Table Grid"/>
    <w:basedOn w:val="a1"/>
    <w:uiPriority w:val="59"/>
    <w:rsid w:val="006D1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D4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D49A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5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5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cgmusico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hc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DE53-BC07-4B35-8B1C-FA30C87F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7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王彥程</dc:creator>
  <cp:lastModifiedBy>王彥程</cp:lastModifiedBy>
  <cp:revision>83</cp:revision>
  <cp:lastPrinted>2014-02-18T08:40:00Z</cp:lastPrinted>
  <dcterms:created xsi:type="dcterms:W3CDTF">2014-02-06T06:10:00Z</dcterms:created>
  <dcterms:modified xsi:type="dcterms:W3CDTF">2014-02-20T02:12:00Z</dcterms:modified>
</cp:coreProperties>
</file>